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B6" w:rsidRDefault="003432B6" w:rsidP="00847B15">
      <w:pPr>
        <w:pStyle w:val="NoSpacing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330"/>
      </w:tblGrid>
      <w:tr w:rsidR="003432B6" w:rsidTr="002A1241">
        <w:tc>
          <w:tcPr>
            <w:tcW w:w="8613" w:type="dxa"/>
            <w:gridSpan w:val="2"/>
            <w:shd w:val="clear" w:color="auto" w:fill="auto"/>
          </w:tcPr>
          <w:p w:rsidR="003432B6" w:rsidRDefault="00B66BA2" w:rsidP="00847B15">
            <w:pPr>
              <w:pStyle w:val="NoSpacing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-4445</wp:posOffset>
                      </wp:positionV>
                      <wp:extent cx="5867400" cy="704850"/>
                      <wp:effectExtent l="76200" t="38100" r="95250" b="114300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67400" cy="7048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BACC6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BACC6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:rsidR="003432B6" w:rsidRPr="002A1241" w:rsidRDefault="003432B6" w:rsidP="003432B6">
                                  <w:pPr>
                                    <w:pStyle w:val="NormalWeb"/>
                                    <w:tabs>
                                      <w:tab w:val="left" w:pos="1688"/>
                                    </w:tabs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2A124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Parental Mental Health Team </w:t>
                                  </w:r>
                                </w:p>
                                <w:p w:rsidR="002A1241" w:rsidRPr="002A1241" w:rsidRDefault="002A1241" w:rsidP="003432B6">
                                  <w:pPr>
                                    <w:pStyle w:val="NormalWeb"/>
                                    <w:tabs>
                                      <w:tab w:val="left" w:pos="1688"/>
                                    </w:tabs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A124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Early intervention nurse</w:t>
                                  </w:r>
                                  <w:r w:rsidR="00062BA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A1241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led service </w:t>
                                  </w:r>
                                </w:p>
                              </w:txbxContent>
                            </wps:txbx>
                            <wps:bodyPr lIns="108000" tIns="64008" rIns="108000" bIns="64008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6pt;margin-top:-.35pt;width:462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" fillcolor="#2787a0" stroked="f">
                      <v:fill color2="#34b3d6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 inset="3mm,5.04pt,3mm,5.04pt">
                        <w:txbxContent>
                          <w:p w:rsidR="003432B6" w:rsidRPr="002A1241" w:rsidRDefault="003432B6" w:rsidP="003432B6">
                            <w:pPr>
                              <w:pStyle w:val="NormalWeb"/>
                              <w:tabs>
                                <w:tab w:val="left" w:pos="1688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A1241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Parental Mental Health Team </w:t>
                            </w:r>
                          </w:p>
                          <w:p w:rsidR="002A1241" w:rsidRPr="002A1241" w:rsidRDefault="002A1241" w:rsidP="003432B6">
                            <w:pPr>
                              <w:pStyle w:val="NormalWeb"/>
                              <w:tabs>
                                <w:tab w:val="left" w:pos="1688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1241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Early intervention nurse</w:t>
                            </w:r>
                            <w:r w:rsidR="00062BAC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2A1241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led service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32B6" w:rsidRDefault="003432B6" w:rsidP="00847B15">
            <w:pPr>
              <w:pStyle w:val="NoSpacing"/>
            </w:pPr>
          </w:p>
        </w:tc>
      </w:tr>
      <w:tr w:rsidR="003432B6" w:rsidTr="002A1241">
        <w:trPr>
          <w:trHeight w:val="304"/>
        </w:trPr>
        <w:tc>
          <w:tcPr>
            <w:tcW w:w="8613" w:type="dxa"/>
            <w:gridSpan w:val="2"/>
            <w:shd w:val="clear" w:color="auto" w:fill="auto"/>
          </w:tcPr>
          <w:p w:rsidR="003432B6" w:rsidRDefault="003432B6" w:rsidP="00847B15">
            <w:pPr>
              <w:pStyle w:val="NoSpacing"/>
            </w:pPr>
          </w:p>
          <w:p w:rsidR="003432B6" w:rsidRDefault="003432B6" w:rsidP="00847B15">
            <w:pPr>
              <w:pStyle w:val="NoSpacing"/>
            </w:pPr>
          </w:p>
        </w:tc>
      </w:tr>
      <w:tr w:rsidR="002A1241" w:rsidTr="002A1241">
        <w:tc>
          <w:tcPr>
            <w:tcW w:w="2943" w:type="dxa"/>
            <w:shd w:val="clear" w:color="auto" w:fill="D9D9D9"/>
          </w:tcPr>
          <w:p w:rsidR="003432B6" w:rsidRDefault="003432B6" w:rsidP="00847B15">
            <w:pPr>
              <w:pStyle w:val="NoSpacing"/>
            </w:pPr>
          </w:p>
          <w:p w:rsidR="003432B6" w:rsidRPr="002A1241" w:rsidRDefault="003432B6" w:rsidP="00847B15">
            <w:pPr>
              <w:pStyle w:val="NoSpacing"/>
              <w:rPr>
                <w:b/>
              </w:rPr>
            </w:pPr>
            <w:r w:rsidRPr="002A1241">
              <w:rPr>
                <w:b/>
              </w:rPr>
              <w:t>Service available to</w:t>
            </w:r>
          </w:p>
          <w:p w:rsidR="003432B6" w:rsidRDefault="003432B6" w:rsidP="00847B15">
            <w:pPr>
              <w:pStyle w:val="NoSpacing"/>
            </w:pPr>
          </w:p>
        </w:tc>
        <w:tc>
          <w:tcPr>
            <w:tcW w:w="5670" w:type="dxa"/>
            <w:shd w:val="clear" w:color="auto" w:fill="auto"/>
          </w:tcPr>
          <w:p w:rsidR="003432B6" w:rsidRDefault="003432B6" w:rsidP="00847B15">
            <w:pPr>
              <w:pStyle w:val="NoSpacing"/>
            </w:pPr>
          </w:p>
          <w:p w:rsidR="003432B6" w:rsidRDefault="00062BAC" w:rsidP="002A1241">
            <w:pPr>
              <w:pStyle w:val="NoSpacing"/>
              <w:ind w:left="360"/>
            </w:pPr>
            <w:r>
              <w:t>P</w:t>
            </w:r>
            <w:r w:rsidR="003432B6">
              <w:t>arents</w:t>
            </w:r>
            <w:r>
              <w:t xml:space="preserve">, </w:t>
            </w:r>
            <w:r w:rsidRPr="00062BAC">
              <w:t xml:space="preserve">≥ 18 </w:t>
            </w:r>
            <w:r>
              <w:t xml:space="preserve">yrs, </w:t>
            </w:r>
            <w:r w:rsidR="003432B6">
              <w:t>experiencing</w:t>
            </w:r>
            <w:r w:rsidR="009C42E8">
              <w:t xml:space="preserve"> mental distress</w:t>
            </w:r>
            <w:r w:rsidR="003432B6">
              <w:t xml:space="preserve"> with children aged under 5 </w:t>
            </w:r>
            <w:r>
              <w:t>yrs,</w:t>
            </w:r>
            <w:r w:rsidR="00C21749">
              <w:t xml:space="preserve"> in Southwark. </w:t>
            </w:r>
          </w:p>
        </w:tc>
      </w:tr>
      <w:tr w:rsidR="002A1241" w:rsidTr="002A1241">
        <w:tc>
          <w:tcPr>
            <w:tcW w:w="2943" w:type="dxa"/>
            <w:shd w:val="clear" w:color="auto" w:fill="D9D9D9"/>
          </w:tcPr>
          <w:p w:rsidR="003432B6" w:rsidRDefault="003432B6" w:rsidP="00847B15">
            <w:pPr>
              <w:pStyle w:val="NoSpacing"/>
            </w:pPr>
          </w:p>
          <w:p w:rsidR="003432B6" w:rsidRPr="002A1241" w:rsidRDefault="003432B6" w:rsidP="00847B15">
            <w:pPr>
              <w:pStyle w:val="NoSpacing"/>
              <w:rPr>
                <w:b/>
              </w:rPr>
            </w:pPr>
            <w:r w:rsidRPr="002A1241">
              <w:rPr>
                <w:b/>
              </w:rPr>
              <w:t xml:space="preserve">Mental health issues </w:t>
            </w:r>
            <w:r w:rsidR="00C21749" w:rsidRPr="002A1241">
              <w:rPr>
                <w:b/>
              </w:rPr>
              <w:t>experienced</w:t>
            </w:r>
          </w:p>
          <w:p w:rsidR="003432B6" w:rsidRDefault="003432B6" w:rsidP="00847B15">
            <w:pPr>
              <w:pStyle w:val="NoSpacing"/>
            </w:pPr>
          </w:p>
        </w:tc>
        <w:tc>
          <w:tcPr>
            <w:tcW w:w="5670" w:type="dxa"/>
            <w:shd w:val="clear" w:color="auto" w:fill="auto"/>
          </w:tcPr>
          <w:p w:rsidR="003432B6" w:rsidRDefault="003432B6" w:rsidP="00847B15">
            <w:pPr>
              <w:pStyle w:val="NoSpacing"/>
            </w:pPr>
          </w:p>
          <w:p w:rsidR="00C21749" w:rsidRDefault="00C21749" w:rsidP="002A1241">
            <w:pPr>
              <w:pStyle w:val="NoSpacing"/>
              <w:numPr>
                <w:ilvl w:val="0"/>
                <w:numId w:val="14"/>
              </w:numPr>
            </w:pPr>
            <w:r>
              <w:t xml:space="preserve">Early intervention of parental mental health difficulties </w:t>
            </w:r>
          </w:p>
          <w:p w:rsidR="00C21749" w:rsidRDefault="00C21749" w:rsidP="002A1241">
            <w:pPr>
              <w:pStyle w:val="NoSpacing"/>
              <w:numPr>
                <w:ilvl w:val="0"/>
                <w:numId w:val="14"/>
              </w:numPr>
            </w:pPr>
            <w:r>
              <w:t>Ranging from mild to moderate mental health difficulties such as low mood, anxiety and emotional distress.</w:t>
            </w:r>
          </w:p>
          <w:p w:rsidR="00C21749" w:rsidRDefault="00C21749" w:rsidP="002A1241">
            <w:pPr>
              <w:pStyle w:val="NoSpacing"/>
              <w:ind w:left="360"/>
            </w:pPr>
            <w:r>
              <w:t xml:space="preserve"> </w:t>
            </w:r>
          </w:p>
        </w:tc>
      </w:tr>
      <w:tr w:rsidR="002A1241" w:rsidTr="002A1241">
        <w:tc>
          <w:tcPr>
            <w:tcW w:w="2943" w:type="dxa"/>
            <w:shd w:val="clear" w:color="auto" w:fill="D9D9D9"/>
          </w:tcPr>
          <w:p w:rsidR="003432B6" w:rsidRDefault="003432B6" w:rsidP="00847B15">
            <w:pPr>
              <w:pStyle w:val="NoSpacing"/>
            </w:pPr>
          </w:p>
          <w:p w:rsidR="00C21749" w:rsidRPr="002A1241" w:rsidRDefault="00C21749" w:rsidP="00847B15">
            <w:pPr>
              <w:pStyle w:val="NoSpacing"/>
              <w:rPr>
                <w:b/>
              </w:rPr>
            </w:pPr>
            <w:r w:rsidRPr="002A1241">
              <w:rPr>
                <w:b/>
              </w:rPr>
              <w:t xml:space="preserve">Who can refer </w:t>
            </w:r>
          </w:p>
          <w:p w:rsidR="003432B6" w:rsidRDefault="003432B6" w:rsidP="00847B15">
            <w:pPr>
              <w:pStyle w:val="NoSpacing"/>
            </w:pPr>
          </w:p>
        </w:tc>
        <w:tc>
          <w:tcPr>
            <w:tcW w:w="5670" w:type="dxa"/>
            <w:shd w:val="clear" w:color="auto" w:fill="auto"/>
          </w:tcPr>
          <w:p w:rsidR="003432B6" w:rsidRDefault="003432B6" w:rsidP="002A1241">
            <w:pPr>
              <w:pStyle w:val="NoSpacing"/>
              <w:ind w:left="720"/>
            </w:pPr>
          </w:p>
          <w:p w:rsidR="00C21749" w:rsidRDefault="00C21749" w:rsidP="002A1241">
            <w:pPr>
              <w:pStyle w:val="NoSpacing"/>
            </w:pPr>
            <w:r>
              <w:t>Any professional that comes into contact with parents with young children</w:t>
            </w:r>
            <w:r w:rsidR="00062BAC">
              <w:t>;</w:t>
            </w:r>
            <w:r w:rsidR="002A1241">
              <w:t xml:space="preserve"> some self-referrals taken. </w:t>
            </w:r>
            <w:r w:rsidR="009C42E8">
              <w:t xml:space="preserve"> </w:t>
            </w:r>
          </w:p>
          <w:p w:rsidR="00C21749" w:rsidRDefault="00C21749" w:rsidP="00C21749">
            <w:pPr>
              <w:pStyle w:val="NoSpacing"/>
            </w:pPr>
          </w:p>
        </w:tc>
      </w:tr>
      <w:tr w:rsidR="002A1241" w:rsidTr="002A1241">
        <w:tc>
          <w:tcPr>
            <w:tcW w:w="2943" w:type="dxa"/>
            <w:shd w:val="clear" w:color="auto" w:fill="D9D9D9"/>
          </w:tcPr>
          <w:p w:rsidR="003432B6" w:rsidRDefault="003432B6" w:rsidP="00847B15">
            <w:pPr>
              <w:pStyle w:val="NoSpacing"/>
            </w:pPr>
          </w:p>
          <w:p w:rsidR="00C21749" w:rsidRPr="002A1241" w:rsidRDefault="00C21749" w:rsidP="00847B15">
            <w:pPr>
              <w:pStyle w:val="NoSpacing"/>
              <w:rPr>
                <w:b/>
              </w:rPr>
            </w:pPr>
            <w:r w:rsidRPr="002A1241">
              <w:rPr>
                <w:b/>
              </w:rPr>
              <w:t xml:space="preserve">Referral criteria </w:t>
            </w:r>
          </w:p>
          <w:p w:rsidR="003432B6" w:rsidRDefault="003432B6" w:rsidP="00847B15">
            <w:pPr>
              <w:pStyle w:val="NoSpacing"/>
            </w:pPr>
          </w:p>
          <w:p w:rsidR="003432B6" w:rsidRDefault="003432B6" w:rsidP="00847B15">
            <w:pPr>
              <w:pStyle w:val="NoSpacing"/>
            </w:pPr>
          </w:p>
        </w:tc>
        <w:tc>
          <w:tcPr>
            <w:tcW w:w="5670" w:type="dxa"/>
            <w:shd w:val="clear" w:color="auto" w:fill="auto"/>
          </w:tcPr>
          <w:p w:rsidR="003432B6" w:rsidRDefault="003432B6" w:rsidP="00847B15">
            <w:pPr>
              <w:pStyle w:val="NoSpacing"/>
            </w:pPr>
          </w:p>
          <w:p w:rsidR="00C21749" w:rsidRDefault="00062BAC" w:rsidP="00062BAC">
            <w:pPr>
              <w:pStyle w:val="NoSpacing"/>
              <w:numPr>
                <w:ilvl w:val="0"/>
                <w:numId w:val="16"/>
              </w:numPr>
            </w:pPr>
            <w:r w:rsidRPr="00062BAC">
              <w:t>Parents, ≥ 18 yrs</w:t>
            </w:r>
            <w:r>
              <w:t xml:space="preserve">, </w:t>
            </w:r>
            <w:r w:rsidR="00C21749">
              <w:t xml:space="preserve">experiencing mental distress with children aged under 5. </w:t>
            </w:r>
          </w:p>
          <w:p w:rsidR="00C21749" w:rsidRDefault="009C42E8" w:rsidP="002A1241">
            <w:pPr>
              <w:pStyle w:val="NoSpacing"/>
              <w:numPr>
                <w:ilvl w:val="0"/>
                <w:numId w:val="16"/>
              </w:numPr>
            </w:pPr>
            <w:r>
              <w:t xml:space="preserve">Low risk in terms of suicide and/or self-harm </w:t>
            </w:r>
          </w:p>
          <w:p w:rsidR="009C42E8" w:rsidRDefault="009C42E8" w:rsidP="002A1241">
            <w:pPr>
              <w:pStyle w:val="NoSpacing"/>
              <w:numPr>
                <w:ilvl w:val="0"/>
                <w:numId w:val="16"/>
              </w:numPr>
            </w:pPr>
            <w:r>
              <w:t xml:space="preserve">Primary issue is mental health not substance misuse. </w:t>
            </w:r>
          </w:p>
          <w:p w:rsidR="009C42E8" w:rsidRDefault="009C42E8" w:rsidP="002A1241">
            <w:pPr>
              <w:pStyle w:val="NoSpacing"/>
              <w:ind w:left="360"/>
            </w:pPr>
          </w:p>
        </w:tc>
      </w:tr>
      <w:tr w:rsidR="002A1241" w:rsidTr="002A1241">
        <w:tc>
          <w:tcPr>
            <w:tcW w:w="2943" w:type="dxa"/>
            <w:shd w:val="clear" w:color="auto" w:fill="D9D9D9"/>
          </w:tcPr>
          <w:p w:rsidR="009C42E8" w:rsidRDefault="009C42E8" w:rsidP="00847B15">
            <w:pPr>
              <w:pStyle w:val="NoSpacing"/>
            </w:pPr>
          </w:p>
          <w:p w:rsidR="009C42E8" w:rsidRDefault="009C42E8" w:rsidP="00847B15">
            <w:pPr>
              <w:pStyle w:val="NoSpacing"/>
            </w:pPr>
          </w:p>
          <w:p w:rsidR="009C42E8" w:rsidRPr="002A1241" w:rsidRDefault="009C42E8" w:rsidP="00847B15">
            <w:pPr>
              <w:pStyle w:val="NoSpacing"/>
              <w:rPr>
                <w:b/>
              </w:rPr>
            </w:pPr>
            <w:r w:rsidRPr="002A1241">
              <w:rPr>
                <w:b/>
              </w:rPr>
              <w:t xml:space="preserve">Services provided </w:t>
            </w:r>
          </w:p>
          <w:p w:rsidR="009C42E8" w:rsidRDefault="009C42E8" w:rsidP="00847B15">
            <w:pPr>
              <w:pStyle w:val="NoSpacing"/>
            </w:pPr>
          </w:p>
          <w:p w:rsidR="009C42E8" w:rsidRDefault="009C42E8" w:rsidP="00847B15">
            <w:pPr>
              <w:pStyle w:val="NoSpacing"/>
            </w:pPr>
          </w:p>
        </w:tc>
        <w:tc>
          <w:tcPr>
            <w:tcW w:w="5670" w:type="dxa"/>
            <w:shd w:val="clear" w:color="auto" w:fill="auto"/>
          </w:tcPr>
          <w:p w:rsidR="009C42E8" w:rsidRDefault="009C42E8" w:rsidP="00847B15">
            <w:pPr>
              <w:pStyle w:val="NoSpacing"/>
            </w:pPr>
          </w:p>
          <w:p w:rsidR="009C42E8" w:rsidRDefault="009C42E8" w:rsidP="002A1241">
            <w:pPr>
              <w:pStyle w:val="NoSpacing"/>
              <w:numPr>
                <w:ilvl w:val="0"/>
                <w:numId w:val="17"/>
              </w:numPr>
            </w:pPr>
            <w:r>
              <w:t>Home visiting</w:t>
            </w:r>
            <w:r w:rsidR="00062BAC">
              <w:t>:</w:t>
            </w:r>
            <w:r>
              <w:t xml:space="preserve"> all parents are seen in their home.</w:t>
            </w:r>
          </w:p>
          <w:p w:rsidR="009C42E8" w:rsidRDefault="009C42E8" w:rsidP="002A1241">
            <w:pPr>
              <w:pStyle w:val="NoSpacing"/>
              <w:numPr>
                <w:ilvl w:val="0"/>
                <w:numId w:val="17"/>
              </w:numPr>
            </w:pPr>
            <w:r>
              <w:t>Initial assessment of parental mental health</w:t>
            </w:r>
            <w:r w:rsidR="00062BAC">
              <w:t xml:space="preserve"> difficulties to understand </w:t>
            </w:r>
            <w:r>
              <w:t xml:space="preserve">impact on the child/family. </w:t>
            </w:r>
          </w:p>
          <w:p w:rsidR="009C42E8" w:rsidRDefault="009C42E8" w:rsidP="002A1241">
            <w:pPr>
              <w:pStyle w:val="NoSpacing"/>
              <w:numPr>
                <w:ilvl w:val="0"/>
                <w:numId w:val="17"/>
              </w:numPr>
            </w:pPr>
            <w:r>
              <w:t>Individual and group work offered</w:t>
            </w:r>
            <w:r w:rsidR="00062BAC">
              <w:t>,</w:t>
            </w:r>
            <w:r>
              <w:t xml:space="preserve"> dependent on need of parents</w:t>
            </w:r>
          </w:p>
          <w:p w:rsidR="009C42E8" w:rsidRDefault="009C42E8" w:rsidP="002A1241">
            <w:pPr>
              <w:pStyle w:val="NoSpacing"/>
              <w:numPr>
                <w:ilvl w:val="0"/>
                <w:numId w:val="17"/>
              </w:numPr>
            </w:pPr>
            <w:r>
              <w:t>Linking families into local children centres and other universal services.</w:t>
            </w:r>
          </w:p>
          <w:p w:rsidR="009C42E8" w:rsidRDefault="009C42E8" w:rsidP="002A1241">
            <w:pPr>
              <w:pStyle w:val="NoSpacing"/>
              <w:numPr>
                <w:ilvl w:val="0"/>
                <w:numId w:val="17"/>
              </w:numPr>
            </w:pPr>
            <w:r>
              <w:t xml:space="preserve">Co-work with secondary mental health services </w:t>
            </w:r>
          </w:p>
          <w:p w:rsidR="009C42E8" w:rsidRDefault="009C42E8" w:rsidP="002A1241">
            <w:pPr>
              <w:pStyle w:val="NoSpacing"/>
              <w:numPr>
                <w:ilvl w:val="0"/>
                <w:numId w:val="17"/>
              </w:numPr>
            </w:pPr>
            <w:r>
              <w:t>Consultation and advice</w:t>
            </w:r>
          </w:p>
          <w:p w:rsidR="009C42E8" w:rsidRDefault="009C42E8" w:rsidP="002A1241">
            <w:pPr>
              <w:pStyle w:val="NoSpacing"/>
              <w:numPr>
                <w:ilvl w:val="0"/>
                <w:numId w:val="17"/>
              </w:numPr>
            </w:pPr>
            <w:r>
              <w:t>Teaching session available for children centres and other non-s</w:t>
            </w:r>
            <w:r w:rsidR="00062BAC">
              <w:t>tatutory services such as Home S</w:t>
            </w:r>
            <w:r>
              <w:t xml:space="preserve">tart. </w:t>
            </w:r>
          </w:p>
          <w:p w:rsidR="009C42E8" w:rsidRDefault="009C42E8" w:rsidP="002A1241">
            <w:pPr>
              <w:pStyle w:val="NoSpacing"/>
              <w:ind w:left="360"/>
            </w:pPr>
          </w:p>
        </w:tc>
      </w:tr>
      <w:tr w:rsidR="002A1241" w:rsidTr="002A1241">
        <w:tc>
          <w:tcPr>
            <w:tcW w:w="2943" w:type="dxa"/>
            <w:shd w:val="clear" w:color="auto" w:fill="D9D9D9"/>
          </w:tcPr>
          <w:p w:rsidR="002A1241" w:rsidRDefault="002A1241" w:rsidP="00847B15">
            <w:pPr>
              <w:pStyle w:val="NoSpacing"/>
            </w:pPr>
          </w:p>
          <w:p w:rsidR="002A1241" w:rsidRPr="002A1241" w:rsidRDefault="002A1241" w:rsidP="00847B15">
            <w:pPr>
              <w:pStyle w:val="NoSpacing"/>
              <w:rPr>
                <w:b/>
              </w:rPr>
            </w:pPr>
            <w:r w:rsidRPr="002A1241">
              <w:rPr>
                <w:b/>
              </w:rPr>
              <w:t xml:space="preserve">Contact details </w:t>
            </w:r>
          </w:p>
          <w:p w:rsidR="002A1241" w:rsidRDefault="002A1241" w:rsidP="00847B15">
            <w:pPr>
              <w:pStyle w:val="NoSpacing"/>
            </w:pPr>
          </w:p>
          <w:p w:rsidR="002A1241" w:rsidRDefault="002A1241" w:rsidP="00847B15">
            <w:pPr>
              <w:pStyle w:val="NoSpacing"/>
            </w:pPr>
          </w:p>
          <w:p w:rsidR="002A1241" w:rsidRDefault="002A1241" w:rsidP="00847B15">
            <w:pPr>
              <w:pStyle w:val="NoSpacing"/>
            </w:pPr>
          </w:p>
        </w:tc>
        <w:tc>
          <w:tcPr>
            <w:tcW w:w="5670" w:type="dxa"/>
            <w:shd w:val="clear" w:color="auto" w:fill="auto"/>
          </w:tcPr>
          <w:p w:rsidR="002A1241" w:rsidRDefault="002A1241" w:rsidP="00847B15">
            <w:pPr>
              <w:pStyle w:val="NoSpacing"/>
            </w:pPr>
          </w:p>
          <w:p w:rsidR="002A1241" w:rsidRDefault="00062BAC" w:rsidP="002A1241">
            <w:pPr>
              <w:pStyle w:val="NoSpacing"/>
            </w:pPr>
            <w:r>
              <w:t>Parental Mental Health T</w:t>
            </w:r>
            <w:r w:rsidR="002A1241">
              <w:t>eam</w:t>
            </w:r>
          </w:p>
          <w:p w:rsidR="002A1241" w:rsidRDefault="002A1241" w:rsidP="002A1241">
            <w:pPr>
              <w:pStyle w:val="NoSpacing"/>
            </w:pPr>
            <w:r>
              <w:t xml:space="preserve">Chaucer Resource centre, 13 Ann Moss way, </w:t>
            </w:r>
          </w:p>
          <w:p w:rsidR="002A1241" w:rsidRDefault="002A1241" w:rsidP="002A1241">
            <w:pPr>
              <w:pStyle w:val="NoSpacing"/>
            </w:pPr>
            <w:r>
              <w:t xml:space="preserve">SE16 2TH </w:t>
            </w:r>
          </w:p>
          <w:p w:rsidR="002A1241" w:rsidRDefault="002A1241" w:rsidP="002A1241">
            <w:pPr>
              <w:pStyle w:val="NoSpacing"/>
            </w:pPr>
            <w:r>
              <w:t>Tel 0203 2289800</w:t>
            </w:r>
          </w:p>
          <w:p w:rsidR="002A1241" w:rsidRDefault="00062BAC" w:rsidP="002A1241">
            <w:pPr>
              <w:pStyle w:val="NoSpacing"/>
            </w:pPr>
            <w:r>
              <w:t>Service M</w:t>
            </w:r>
            <w:r w:rsidR="002A1241">
              <w:t>an</w:t>
            </w:r>
            <w:r>
              <w:t>a</w:t>
            </w:r>
            <w:r w:rsidR="002A1241">
              <w:t>ger</w:t>
            </w:r>
            <w:r>
              <w:t>:</w:t>
            </w:r>
            <w:r w:rsidR="002A1241">
              <w:t xml:space="preserve"> Lucy Brazener 07971337559</w:t>
            </w:r>
          </w:p>
          <w:p w:rsidR="002A1241" w:rsidRDefault="002A1241" w:rsidP="002A1241">
            <w:pPr>
              <w:pStyle w:val="NoSpacing"/>
            </w:pPr>
            <w:r>
              <w:t xml:space="preserve">Email </w:t>
            </w:r>
            <w:hyperlink r:id="rId6" w:history="1">
              <w:r w:rsidRPr="002A1241">
                <w:rPr>
                  <w:rStyle w:val="Hyperlink"/>
                </w:rPr>
                <w:t>Parental_Mental_Health_Team_Southwark@slam.nhs.uk</w:t>
              </w:r>
            </w:hyperlink>
          </w:p>
          <w:p w:rsidR="002A1241" w:rsidRDefault="002A1241" w:rsidP="002A1241">
            <w:pPr>
              <w:pStyle w:val="NoSpacing"/>
              <w:ind w:left="360"/>
            </w:pPr>
          </w:p>
          <w:p w:rsidR="002A1241" w:rsidRDefault="002A1241" w:rsidP="002A1241">
            <w:pPr>
              <w:pStyle w:val="NoSpacing"/>
              <w:ind w:left="360"/>
            </w:pPr>
          </w:p>
        </w:tc>
      </w:tr>
    </w:tbl>
    <w:p w:rsidR="003432B6" w:rsidRPr="00847B15" w:rsidRDefault="003432B6" w:rsidP="00847B15">
      <w:pPr>
        <w:pStyle w:val="NoSpacing"/>
      </w:pPr>
    </w:p>
    <w:sectPr w:rsidR="003432B6" w:rsidRPr="00847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F78E2"/>
    <w:multiLevelType w:val="hybridMultilevel"/>
    <w:tmpl w:val="70C6D7B4"/>
    <w:lvl w:ilvl="0" w:tplc="E0F6BDA4">
      <w:numFmt w:val="bullet"/>
      <w:lvlText w:val=""/>
      <w:lvlJc w:val="left"/>
      <w:pPr>
        <w:ind w:left="78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FE3155"/>
    <w:multiLevelType w:val="hybridMultilevel"/>
    <w:tmpl w:val="94388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470964"/>
    <w:multiLevelType w:val="hybridMultilevel"/>
    <w:tmpl w:val="BE541CEC"/>
    <w:lvl w:ilvl="0" w:tplc="E0F6BDA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65B15"/>
    <w:multiLevelType w:val="hybridMultilevel"/>
    <w:tmpl w:val="FA0C3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B65E9F"/>
    <w:multiLevelType w:val="hybridMultilevel"/>
    <w:tmpl w:val="69F09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5C7F3B"/>
    <w:multiLevelType w:val="hybridMultilevel"/>
    <w:tmpl w:val="41AAA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8C266C"/>
    <w:multiLevelType w:val="hybridMultilevel"/>
    <w:tmpl w:val="636A7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80635"/>
    <w:multiLevelType w:val="hybridMultilevel"/>
    <w:tmpl w:val="9B06DD3C"/>
    <w:lvl w:ilvl="0" w:tplc="E0F6BDA4">
      <w:numFmt w:val="bullet"/>
      <w:lvlText w:val=""/>
      <w:lvlJc w:val="left"/>
      <w:pPr>
        <w:ind w:left="150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4"/>
  </w:num>
  <w:num w:numId="15">
    <w:abstractNumId w:val="16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B6"/>
    <w:rsid w:val="00062BAC"/>
    <w:rsid w:val="001523FD"/>
    <w:rsid w:val="002A1241"/>
    <w:rsid w:val="003149C9"/>
    <w:rsid w:val="003432B6"/>
    <w:rsid w:val="00361E9D"/>
    <w:rsid w:val="005533FF"/>
    <w:rsid w:val="00613368"/>
    <w:rsid w:val="00847B15"/>
    <w:rsid w:val="009C42E8"/>
    <w:rsid w:val="00B66BA2"/>
    <w:rsid w:val="00B96B27"/>
    <w:rsid w:val="00C21749"/>
    <w:rsid w:val="00D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2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34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2B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uiPriority w:val="99"/>
    <w:unhideWhenUsed/>
    <w:rsid w:val="002A124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2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34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2B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uiPriority w:val="99"/>
    <w:unhideWhenUsed/>
    <w:rsid w:val="002A12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ental_Mental_Health_Team_Southwark@slam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Brazener, Lucy</dc:creator>
  <cp:lastModifiedBy>Souter, Lee</cp:lastModifiedBy>
  <cp:revision>2</cp:revision>
  <dcterms:created xsi:type="dcterms:W3CDTF">2018-03-15T19:57:00Z</dcterms:created>
  <dcterms:modified xsi:type="dcterms:W3CDTF">2018-03-15T19:57:00Z</dcterms:modified>
</cp:coreProperties>
</file>